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C7" w:rsidRDefault="00976FC7" w:rsidP="00976FC7">
      <w:pPr>
        <w:rPr>
          <w:rFonts w:cs="Arial"/>
          <w:noProof/>
          <w:lang w:bidi="ar-EG"/>
        </w:rPr>
      </w:pPr>
    </w:p>
    <w:p w:rsidR="00976FC7" w:rsidRDefault="00976FC7" w:rsidP="00976FC7">
      <w:pPr>
        <w:rPr>
          <w:rFonts w:cs="Arial"/>
          <w:noProof/>
          <w:rtl/>
          <w:lang w:bidi="ar-EG"/>
        </w:rPr>
      </w:pPr>
    </w:p>
    <w:p w:rsidR="00976FC7" w:rsidRDefault="00976FC7" w:rsidP="00976FC7">
      <w:pPr>
        <w:rPr>
          <w:rFonts w:cs="Arial"/>
          <w:noProof/>
          <w:rtl/>
          <w:lang w:bidi="ar-EG"/>
        </w:rPr>
      </w:pPr>
    </w:p>
    <w:p w:rsidR="00976FC7" w:rsidRDefault="00976FC7" w:rsidP="00976FC7">
      <w:pPr>
        <w:rPr>
          <w:rFonts w:cs="Arial"/>
          <w:b/>
          <w:bCs/>
          <w:noProof/>
          <w:rtl/>
          <w:lang w:bidi="ar-EG"/>
        </w:rPr>
      </w:pPr>
      <w:r>
        <w:rPr>
          <w:rFonts w:cs="Arial"/>
          <w:b/>
          <w:bCs/>
          <w:noProof/>
        </w:rPr>
        <w:drawing>
          <wp:inline distT="0" distB="0" distL="0" distR="0">
            <wp:extent cx="5281930" cy="3949700"/>
            <wp:effectExtent l="19050" t="0" r="0" b="0"/>
            <wp:docPr id="1" name="Picture 1" descr="25465671_1909132952748819_132142633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465671_1909132952748819_1321426337_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394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FC7" w:rsidRDefault="00976FC7" w:rsidP="00976FC7">
      <w:pPr>
        <w:rPr>
          <w:b/>
          <w:bCs/>
          <w:rtl/>
          <w:lang w:bidi="ar-EG"/>
        </w:rPr>
      </w:pPr>
      <w:r>
        <w:rPr>
          <w:rFonts w:cs="Arial"/>
          <w:b/>
          <w:bCs/>
          <w:noProof/>
          <w:rtl/>
          <w:lang w:bidi="ar-EG"/>
        </w:rPr>
        <w:t xml:space="preserve">مناقشة رساله الماجستيربقسم ادارة التمريض للطالبه اسلام محمد بعنوان </w:t>
      </w:r>
      <w:r>
        <w:rPr>
          <w:b/>
          <w:bCs/>
          <w:rtl/>
        </w:rPr>
        <w:t xml:space="preserve">دور </w:t>
      </w:r>
      <w:proofErr w:type="spellStart"/>
      <w:r>
        <w:rPr>
          <w:b/>
          <w:bCs/>
          <w:rtl/>
        </w:rPr>
        <w:t>مديرى</w:t>
      </w:r>
      <w:proofErr w:type="spellEnd"/>
      <w:r>
        <w:rPr>
          <w:b/>
          <w:bCs/>
          <w:rtl/>
        </w:rPr>
        <w:t xml:space="preserve"> التمريض </w:t>
      </w:r>
      <w:proofErr w:type="spellStart"/>
      <w:r>
        <w:rPr>
          <w:b/>
          <w:bCs/>
          <w:rtl/>
        </w:rPr>
        <w:t>اثناء</w:t>
      </w:r>
      <w:proofErr w:type="spellEnd"/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اضراب</w:t>
      </w:r>
      <w:proofErr w:type="spellEnd"/>
      <w:r>
        <w:rPr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افراد</w:t>
      </w:r>
      <w:proofErr w:type="spellEnd"/>
      <w:r>
        <w:rPr>
          <w:b/>
          <w:bCs/>
          <w:rtl/>
        </w:rPr>
        <w:t xml:space="preserve"> التمريض </w:t>
      </w:r>
      <w:proofErr w:type="spellStart"/>
      <w:r>
        <w:rPr>
          <w:b/>
          <w:bCs/>
          <w:rtl/>
        </w:rPr>
        <w:t>فى</w:t>
      </w:r>
      <w:proofErr w:type="spellEnd"/>
      <w:r>
        <w:rPr>
          <w:b/>
          <w:bCs/>
          <w:rtl/>
        </w:rPr>
        <w:t xml:space="preserve"> مستشفيات ميت غمر    10/2017 </w:t>
      </w:r>
    </w:p>
    <w:p w:rsidR="00976FC7" w:rsidRDefault="00976FC7" w:rsidP="00976FC7">
      <w:pPr>
        <w:rPr>
          <w:b/>
          <w:bCs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  <w:r>
        <w:rPr>
          <w:rFonts w:cs="Arial"/>
          <w:b/>
          <w:bCs/>
          <w:noProof/>
        </w:rPr>
        <w:drawing>
          <wp:inline distT="0" distB="0" distL="0" distR="0">
            <wp:extent cx="5048885" cy="4688840"/>
            <wp:effectExtent l="19050" t="0" r="0" b="0"/>
            <wp:docPr id="2" name="Picture 4" descr="زينب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زينب (2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468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  <w:r>
        <w:rPr>
          <w:rFonts w:cs="Arial"/>
          <w:b/>
          <w:bCs/>
          <w:noProof/>
          <w:rtl/>
          <w:lang w:bidi="ar-EG"/>
        </w:rPr>
        <w:t xml:space="preserve">مناقشة رساله الماجستيربقسم ادارة التمريض للطالبه زينب محمود بعنوان </w:t>
      </w:r>
      <w:r>
        <w:rPr>
          <w:b/>
          <w:bCs/>
          <w:rtl/>
        </w:rPr>
        <w:t xml:space="preserve">التعاون بين الطبيب والممرضة </w:t>
      </w:r>
      <w:proofErr w:type="spellStart"/>
      <w:r>
        <w:rPr>
          <w:b/>
          <w:bCs/>
          <w:rtl/>
        </w:rPr>
        <w:t>وعلاقتة</w:t>
      </w:r>
      <w:proofErr w:type="spellEnd"/>
      <w:r>
        <w:rPr>
          <w:b/>
          <w:bCs/>
          <w:rtl/>
        </w:rPr>
        <w:t xml:space="preserve"> بسلامة المريض   14/5/2017 </w:t>
      </w:r>
    </w:p>
    <w:p w:rsidR="00976FC7" w:rsidRDefault="00976FC7" w:rsidP="00976FC7">
      <w:pPr>
        <w:rPr>
          <w:b/>
          <w:bCs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  <w:r>
        <w:rPr>
          <w:rFonts w:cs="Arial"/>
          <w:b/>
          <w:bCs/>
          <w:noProof/>
        </w:rPr>
        <w:drawing>
          <wp:inline distT="0" distB="0" distL="0" distR="0">
            <wp:extent cx="5281930" cy="4377690"/>
            <wp:effectExtent l="19050" t="0" r="0" b="0"/>
            <wp:docPr id="3" name="Picture 5" descr="من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منى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437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FC7" w:rsidRDefault="00976FC7" w:rsidP="00976FC7">
      <w:pPr>
        <w:rPr>
          <w:b/>
          <w:bCs/>
          <w:rtl/>
          <w:lang w:bidi="ar-EG"/>
        </w:rPr>
      </w:pPr>
      <w:r>
        <w:rPr>
          <w:rFonts w:cs="Arial"/>
          <w:b/>
          <w:bCs/>
          <w:noProof/>
          <w:rtl/>
          <w:lang w:bidi="ar-EG"/>
        </w:rPr>
        <w:t xml:space="preserve">مناقشة رساله الماجستيربقسم ادارة التمريض للطالبه هبه عبد اللطيف بعنوان </w:t>
      </w:r>
      <w:r>
        <w:rPr>
          <w:b/>
          <w:bCs/>
          <w:rtl/>
        </w:rPr>
        <w:t xml:space="preserve">العلاقة بين جودة العمل وسلوك المواطنة </w:t>
      </w:r>
      <w:proofErr w:type="spellStart"/>
      <w:r>
        <w:rPr>
          <w:b/>
          <w:bCs/>
          <w:rtl/>
        </w:rPr>
        <w:t>التنظيمى</w:t>
      </w:r>
      <w:proofErr w:type="spellEnd"/>
      <w:r>
        <w:rPr>
          <w:b/>
          <w:bCs/>
          <w:rtl/>
        </w:rPr>
        <w:t xml:space="preserve"> بين هيئة التمريض </w:t>
      </w:r>
      <w:proofErr w:type="spellStart"/>
      <w:r>
        <w:rPr>
          <w:b/>
          <w:bCs/>
          <w:rtl/>
        </w:rPr>
        <w:t>فى</w:t>
      </w:r>
      <w:proofErr w:type="spellEnd"/>
      <w:r>
        <w:rPr>
          <w:b/>
          <w:bCs/>
          <w:rtl/>
        </w:rPr>
        <w:t xml:space="preserve"> مستشفى التامين </w:t>
      </w:r>
      <w:proofErr w:type="spellStart"/>
      <w:r>
        <w:rPr>
          <w:b/>
          <w:bCs/>
          <w:rtl/>
        </w:rPr>
        <w:t>الصحى</w:t>
      </w:r>
      <w:proofErr w:type="spellEnd"/>
      <w:r>
        <w:rPr>
          <w:b/>
          <w:bCs/>
          <w:rtl/>
        </w:rPr>
        <w:t xml:space="preserve"> بالمنصورة   14/5/2017 </w:t>
      </w:r>
    </w:p>
    <w:p w:rsidR="00976FC7" w:rsidRDefault="00976FC7" w:rsidP="00976FC7">
      <w:pPr>
        <w:rPr>
          <w:b/>
          <w:bCs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tabs>
          <w:tab w:val="left" w:pos="2467"/>
        </w:tabs>
        <w:rPr>
          <w:b/>
          <w:bCs/>
          <w:rtl/>
          <w:lang w:bidi="ar-EG"/>
        </w:rPr>
      </w:pPr>
      <w:r>
        <w:rPr>
          <w:b/>
          <w:bCs/>
          <w:rtl/>
          <w:lang w:bidi="ar-EG"/>
        </w:rPr>
        <w:lastRenderedPageBreak/>
        <w:tab/>
      </w:r>
      <w:bookmarkStart w:id="0" w:name="_GoBack"/>
      <w:bookmarkEnd w:id="0"/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rFonts w:cs="Arial"/>
          <w:b/>
          <w:bCs/>
          <w:noProof/>
          <w:rtl/>
        </w:rPr>
      </w:pPr>
    </w:p>
    <w:p w:rsidR="00976FC7" w:rsidRDefault="00976FC7" w:rsidP="00976FC7">
      <w:pPr>
        <w:rPr>
          <w:b/>
          <w:bCs/>
          <w:rtl/>
          <w:lang w:bidi="ar-EG"/>
        </w:rPr>
      </w:pPr>
      <w:r>
        <w:rPr>
          <w:rFonts w:cs="Arial"/>
          <w:b/>
          <w:bCs/>
          <w:noProof/>
        </w:rPr>
        <w:drawing>
          <wp:inline distT="0" distB="0" distL="0" distR="0">
            <wp:extent cx="5262880" cy="4134485"/>
            <wp:effectExtent l="19050" t="0" r="0" b="0"/>
            <wp:docPr id="4" name="Picture 3" descr="DSC01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158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4134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tabs>
          <w:tab w:val="left" w:pos="2293"/>
        </w:tabs>
        <w:rPr>
          <w:b/>
          <w:bCs/>
          <w:rtl/>
          <w:lang w:bidi="ar-EG"/>
        </w:rPr>
      </w:pPr>
      <w:r>
        <w:rPr>
          <w:b/>
          <w:bCs/>
          <w:rtl/>
          <w:lang w:bidi="ar-EG"/>
        </w:rPr>
        <w:lastRenderedPageBreak/>
        <w:tab/>
      </w:r>
      <w:r>
        <w:rPr>
          <w:rFonts w:cs="Arial"/>
          <w:b/>
          <w:bCs/>
          <w:noProof/>
        </w:rPr>
        <w:drawing>
          <wp:inline distT="0" distB="0" distL="0" distR="0">
            <wp:extent cx="5281930" cy="3949700"/>
            <wp:effectExtent l="19050" t="0" r="0" b="0"/>
            <wp:docPr id="5" name="Picture 6" descr="17910860_1043066109127287_403980027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7910860_1043066109127287_403980027_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1930" cy="394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bidi="ar-EG"/>
        </w:rPr>
        <w:t>مناقشة رساله الماجستير د/ محمد عادل عبدالحفيظ  معيد بقسم ادارة التمريض بعنوان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العلاقة بين سلوكيات الاضطهاد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rtl/>
        </w:rPr>
        <w:t>التى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يتعرض لطلاب التمريض وتقدير الذات لديهم   11/4/2017 </w:t>
      </w:r>
    </w:p>
    <w:p w:rsidR="00976FC7" w:rsidRDefault="00976FC7" w:rsidP="00976FC7">
      <w:pPr>
        <w:rPr>
          <w:b/>
          <w:bCs/>
          <w:rtl/>
          <w:lang w:bidi="ar-EG"/>
        </w:rPr>
      </w:pPr>
    </w:p>
    <w:p w:rsidR="00976FC7" w:rsidRDefault="00976FC7" w:rsidP="00976FC7">
      <w:pPr>
        <w:rPr>
          <w:b/>
          <w:bCs/>
          <w:lang w:bidi="ar-EG"/>
        </w:rPr>
      </w:pPr>
    </w:p>
    <w:p w:rsidR="007D4FD6" w:rsidRPr="00976FC7" w:rsidRDefault="007D4FD6"/>
    <w:sectPr w:rsidR="007D4FD6" w:rsidRPr="00976FC7" w:rsidSect="007C38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976FC7"/>
    <w:rsid w:val="007C385E"/>
    <w:rsid w:val="007D4FD6"/>
    <w:rsid w:val="00976FC7"/>
    <w:rsid w:val="00F10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C7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76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نسمشن</dc:creator>
  <cp:lastModifiedBy>نسمشن</cp:lastModifiedBy>
  <cp:revision>2</cp:revision>
  <dcterms:created xsi:type="dcterms:W3CDTF">2017-12-19T06:46:00Z</dcterms:created>
  <dcterms:modified xsi:type="dcterms:W3CDTF">2017-12-19T06:47:00Z</dcterms:modified>
</cp:coreProperties>
</file>